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3CDED" w14:textId="3CCD1EA7" w:rsidR="007C22CC" w:rsidRPr="00044942" w:rsidRDefault="007D714E">
      <w:pPr>
        <w:rPr>
          <w:noProof/>
        </w:rPr>
      </w:pPr>
      <w:r w:rsidRPr="00D42CC0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E20AED" wp14:editId="21D18361">
                <wp:simplePos x="0" y="0"/>
                <wp:positionH relativeFrom="page">
                  <wp:posOffset>371193</wp:posOffset>
                </wp:positionH>
                <wp:positionV relativeFrom="paragraph">
                  <wp:posOffset>472</wp:posOffset>
                </wp:positionV>
                <wp:extent cx="6997700" cy="1104265"/>
                <wp:effectExtent l="0" t="0" r="12700" b="1968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B5A77" w14:textId="79C95F5E" w:rsidR="007D714E" w:rsidRPr="00D42CC0" w:rsidRDefault="007D714E" w:rsidP="00621A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275317" w:themeColor="accent6" w:themeShade="80"/>
                                <w:sz w:val="56"/>
                                <w:szCs w:val="56"/>
                              </w:rPr>
                            </w:pPr>
                            <w:r w:rsidRPr="00D42CC0">
                              <w:rPr>
                                <w:b/>
                                <w:bCs/>
                                <w:color w:val="275317" w:themeColor="accent6" w:themeShade="80"/>
                                <w:sz w:val="56"/>
                                <w:szCs w:val="56"/>
                              </w:rPr>
                              <w:t>Välkomna till Nostalgi</w:t>
                            </w:r>
                            <w:r w:rsidR="00A0756B">
                              <w:rPr>
                                <w:b/>
                                <w:bCs/>
                                <w:color w:val="275317" w:themeColor="accent6" w:themeShade="80"/>
                                <w:sz w:val="56"/>
                                <w:szCs w:val="56"/>
                              </w:rPr>
                              <w:t>träff</w:t>
                            </w:r>
                            <w:r w:rsidRPr="00D42CC0">
                              <w:rPr>
                                <w:b/>
                                <w:bCs/>
                                <w:color w:val="275317" w:themeColor="accent6" w:themeShade="80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  <w:p w14:paraId="39AA7095" w14:textId="5038CB60" w:rsidR="007D714E" w:rsidRPr="00D42CC0" w:rsidRDefault="007D714E" w:rsidP="00621A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275317" w:themeColor="accent6" w:themeShade="80"/>
                                <w:sz w:val="56"/>
                                <w:szCs w:val="56"/>
                              </w:rPr>
                            </w:pPr>
                            <w:r w:rsidRPr="00D42CC0">
                              <w:rPr>
                                <w:b/>
                                <w:bCs/>
                                <w:color w:val="275317" w:themeColor="accent6" w:themeShade="80"/>
                                <w:sz w:val="56"/>
                                <w:szCs w:val="56"/>
                              </w:rPr>
                              <w:t xml:space="preserve">Skellefteå </w:t>
                            </w:r>
                            <w:r>
                              <w:rPr>
                                <w:b/>
                                <w:bCs/>
                                <w:color w:val="275317" w:themeColor="accent6" w:themeShade="80"/>
                                <w:sz w:val="56"/>
                                <w:szCs w:val="56"/>
                              </w:rPr>
                              <w:t xml:space="preserve">Lasarett </w:t>
                            </w:r>
                            <w:r w:rsidR="00621A6E">
                              <w:rPr>
                                <w:b/>
                                <w:bCs/>
                                <w:color w:val="275317" w:themeColor="accent6" w:themeShade="80"/>
                                <w:sz w:val="56"/>
                                <w:szCs w:val="56"/>
                              </w:rPr>
                              <w:t>från förr och till idag.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20AED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9.25pt;margin-top:.05pt;width:551pt;height:86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" strokecolor="white [3212]">
                <v:textbox>
                  <w:txbxContent>
                    <w:p w14:paraId="465B5A77" w14:textId="79C95F5E" w:rsidR="007D714E" w:rsidRPr="00D42CC0" w:rsidRDefault="007D714E" w:rsidP="00621A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275317" w:themeColor="accent6" w:themeShade="80"/>
                          <w:sz w:val="56"/>
                          <w:szCs w:val="56"/>
                        </w:rPr>
                      </w:pPr>
                      <w:r w:rsidRPr="00D42CC0">
                        <w:rPr>
                          <w:b/>
                          <w:bCs/>
                          <w:color w:val="275317" w:themeColor="accent6" w:themeShade="80"/>
                          <w:sz w:val="56"/>
                          <w:szCs w:val="56"/>
                        </w:rPr>
                        <w:t>Välkomna till Nostalgi</w:t>
                      </w:r>
                      <w:r w:rsidR="00A0756B">
                        <w:rPr>
                          <w:b/>
                          <w:bCs/>
                          <w:color w:val="275317" w:themeColor="accent6" w:themeShade="80"/>
                          <w:sz w:val="56"/>
                          <w:szCs w:val="56"/>
                        </w:rPr>
                        <w:t>träff</w:t>
                      </w:r>
                      <w:r w:rsidRPr="00D42CC0">
                        <w:rPr>
                          <w:b/>
                          <w:bCs/>
                          <w:color w:val="275317" w:themeColor="accent6" w:themeShade="80"/>
                          <w:sz w:val="56"/>
                          <w:szCs w:val="56"/>
                        </w:rPr>
                        <w:t>!</w:t>
                      </w:r>
                    </w:p>
                    <w:p w14:paraId="39AA7095" w14:textId="5038CB60" w:rsidR="007D714E" w:rsidRPr="00D42CC0" w:rsidRDefault="007D714E" w:rsidP="00621A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275317" w:themeColor="accent6" w:themeShade="80"/>
                          <w:sz w:val="56"/>
                          <w:szCs w:val="56"/>
                        </w:rPr>
                      </w:pPr>
                      <w:r w:rsidRPr="00D42CC0">
                        <w:rPr>
                          <w:b/>
                          <w:bCs/>
                          <w:color w:val="275317" w:themeColor="accent6" w:themeShade="80"/>
                          <w:sz w:val="56"/>
                          <w:szCs w:val="56"/>
                        </w:rPr>
                        <w:t xml:space="preserve">Skellefteå </w:t>
                      </w:r>
                      <w:r>
                        <w:rPr>
                          <w:b/>
                          <w:bCs/>
                          <w:color w:val="275317" w:themeColor="accent6" w:themeShade="80"/>
                          <w:sz w:val="56"/>
                          <w:szCs w:val="56"/>
                        </w:rPr>
                        <w:t xml:space="preserve">Lasarett </w:t>
                      </w:r>
                      <w:r w:rsidR="00621A6E">
                        <w:rPr>
                          <w:b/>
                          <w:bCs/>
                          <w:color w:val="275317" w:themeColor="accent6" w:themeShade="80"/>
                          <w:sz w:val="56"/>
                          <w:szCs w:val="56"/>
                        </w:rPr>
                        <w:t>från förr och till idag.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92A6B" w:rsidRPr="003178E7">
        <w:rPr>
          <w:b/>
          <w:bCs/>
          <w:sz w:val="28"/>
          <w:szCs w:val="28"/>
        </w:rPr>
        <w:t>Plats:</w:t>
      </w:r>
      <w:r w:rsidR="00192A6B" w:rsidRPr="003178E7">
        <w:rPr>
          <w:b/>
          <w:bCs/>
          <w:sz w:val="28"/>
          <w:szCs w:val="28"/>
        </w:rPr>
        <w:tab/>
      </w:r>
      <w:r w:rsidR="00192A6B" w:rsidRPr="003178E7">
        <w:rPr>
          <w:sz w:val="28"/>
          <w:szCs w:val="28"/>
        </w:rPr>
        <w:t>Teatersalongen på Nordanå</w:t>
      </w:r>
    </w:p>
    <w:p w14:paraId="18DDAE5E" w14:textId="7E7BDB7D" w:rsidR="00192A6B" w:rsidRPr="003178E7" w:rsidRDefault="00192A6B">
      <w:pPr>
        <w:rPr>
          <w:sz w:val="28"/>
          <w:szCs w:val="28"/>
        </w:rPr>
      </w:pPr>
      <w:r w:rsidRPr="003178E7">
        <w:rPr>
          <w:b/>
          <w:bCs/>
          <w:sz w:val="28"/>
          <w:szCs w:val="28"/>
        </w:rPr>
        <w:t>Tid:</w:t>
      </w:r>
      <w:r w:rsidRPr="003178E7">
        <w:rPr>
          <w:sz w:val="28"/>
          <w:szCs w:val="28"/>
        </w:rPr>
        <w:t xml:space="preserve">  </w:t>
      </w:r>
      <w:r w:rsidRPr="003178E7">
        <w:rPr>
          <w:sz w:val="28"/>
          <w:szCs w:val="28"/>
        </w:rPr>
        <w:tab/>
      </w:r>
      <w:r w:rsidR="0044727F" w:rsidRPr="003178E7">
        <w:rPr>
          <w:sz w:val="28"/>
          <w:szCs w:val="28"/>
        </w:rPr>
        <w:t>Måndag</w:t>
      </w:r>
      <w:r w:rsidR="0079326F" w:rsidRPr="003178E7">
        <w:rPr>
          <w:sz w:val="28"/>
          <w:szCs w:val="28"/>
        </w:rPr>
        <w:t xml:space="preserve"> den 27/4 – 2026 klockan 13.00 – ca 15:00</w:t>
      </w:r>
    </w:p>
    <w:p w14:paraId="59D01228" w14:textId="0F79645C" w:rsidR="002A1205" w:rsidRPr="005D7B67" w:rsidRDefault="002A1205">
      <w:pPr>
        <w:rPr>
          <w:b/>
          <w:bCs/>
          <w:color w:val="275317" w:themeColor="accent6" w:themeShade="80"/>
          <w:sz w:val="28"/>
          <w:szCs w:val="28"/>
        </w:rPr>
      </w:pPr>
      <w:r w:rsidRPr="005D7B67">
        <w:rPr>
          <w:b/>
          <w:bCs/>
          <w:color w:val="275317" w:themeColor="accent6" w:themeShade="80"/>
          <w:sz w:val="28"/>
          <w:szCs w:val="28"/>
        </w:rPr>
        <w:t>En kostnadsfri upplevelse full av intressanta berättelse</w:t>
      </w:r>
      <w:r w:rsidR="001626F4" w:rsidRPr="005D7B67">
        <w:rPr>
          <w:b/>
          <w:bCs/>
          <w:color w:val="275317" w:themeColor="accent6" w:themeShade="80"/>
          <w:sz w:val="28"/>
          <w:szCs w:val="28"/>
        </w:rPr>
        <w:t>r från förr och fram till idag om Skellefteå lasarett</w:t>
      </w:r>
      <w:r w:rsidR="00A0756B" w:rsidRPr="005D7B67">
        <w:rPr>
          <w:b/>
          <w:bCs/>
          <w:color w:val="275317" w:themeColor="accent6" w:themeShade="80"/>
          <w:sz w:val="28"/>
          <w:szCs w:val="28"/>
        </w:rPr>
        <w:t xml:space="preserve"> och sjukvårdens utveckling</w:t>
      </w:r>
      <w:r w:rsidR="002E34E4" w:rsidRPr="005D7B67">
        <w:rPr>
          <w:b/>
          <w:bCs/>
          <w:color w:val="275317" w:themeColor="accent6" w:themeShade="80"/>
          <w:sz w:val="28"/>
          <w:szCs w:val="28"/>
        </w:rPr>
        <w:t>.</w:t>
      </w:r>
    </w:p>
    <w:p w14:paraId="1493F6DB" w14:textId="721E3B89" w:rsidR="00FD0845" w:rsidRDefault="00843BAB">
      <w:pPr>
        <w:rPr>
          <w:sz w:val="28"/>
          <w:szCs w:val="28"/>
        </w:rPr>
      </w:pPr>
      <w:r w:rsidRPr="003178E7">
        <w:rPr>
          <w:sz w:val="28"/>
          <w:szCs w:val="28"/>
        </w:rPr>
        <w:t>För</w:t>
      </w:r>
      <w:r w:rsidR="002E34E4">
        <w:rPr>
          <w:sz w:val="28"/>
          <w:szCs w:val="28"/>
        </w:rPr>
        <w:t>st</w:t>
      </w:r>
      <w:r w:rsidRPr="003178E7">
        <w:rPr>
          <w:sz w:val="28"/>
          <w:szCs w:val="28"/>
        </w:rPr>
        <w:t xml:space="preserve"> ut att berätta är </w:t>
      </w:r>
      <w:r w:rsidR="003178E7" w:rsidRPr="003178E7">
        <w:rPr>
          <w:b/>
          <w:bCs/>
          <w:sz w:val="32"/>
          <w:szCs w:val="32"/>
        </w:rPr>
        <w:t>Maine Bommelin</w:t>
      </w:r>
      <w:r w:rsidR="00303415">
        <w:rPr>
          <w:b/>
          <w:bCs/>
          <w:sz w:val="32"/>
          <w:szCs w:val="32"/>
        </w:rPr>
        <w:t xml:space="preserve">. </w:t>
      </w:r>
      <w:r w:rsidR="00303415">
        <w:rPr>
          <w:sz w:val="28"/>
          <w:szCs w:val="28"/>
        </w:rPr>
        <w:t xml:space="preserve">Hon föddes, växte upp och arbetade över 40 år på sjukhusområdet. </w:t>
      </w:r>
      <w:r w:rsidR="00766DEC">
        <w:rPr>
          <w:sz w:val="28"/>
          <w:szCs w:val="28"/>
        </w:rPr>
        <w:t xml:space="preserve"> Under uppväxten bodde de som arbetade på </w:t>
      </w:r>
      <w:r w:rsidR="00FD0845">
        <w:rPr>
          <w:sz w:val="28"/>
          <w:szCs w:val="28"/>
        </w:rPr>
        <w:t xml:space="preserve">lasarettet på området och man var i stort sett självförsörjande. </w:t>
      </w:r>
    </w:p>
    <w:p w14:paraId="264A9771" w14:textId="54A7FF74" w:rsidR="004B6166" w:rsidRDefault="00FD0845">
      <w:pPr>
        <w:rPr>
          <w:sz w:val="28"/>
          <w:szCs w:val="28"/>
        </w:rPr>
      </w:pPr>
      <w:r>
        <w:rPr>
          <w:sz w:val="28"/>
          <w:szCs w:val="28"/>
        </w:rPr>
        <w:t>Seda</w:t>
      </w:r>
      <w:r w:rsidR="004F3B8A">
        <w:rPr>
          <w:sz w:val="28"/>
          <w:szCs w:val="28"/>
        </w:rPr>
        <w:t xml:space="preserve">n tar </w:t>
      </w:r>
      <w:r w:rsidR="004F3B8A" w:rsidRPr="00044942">
        <w:rPr>
          <w:b/>
          <w:bCs/>
          <w:sz w:val="32"/>
          <w:szCs w:val="32"/>
        </w:rPr>
        <w:t>Pernilla Lindström</w:t>
      </w:r>
      <w:r w:rsidR="004F3B8A">
        <w:rPr>
          <w:sz w:val="28"/>
          <w:szCs w:val="28"/>
        </w:rPr>
        <w:t xml:space="preserve"> vid. Hon är byggnadsantikvarie och en </w:t>
      </w:r>
      <w:r w:rsidR="00051C3B">
        <w:rPr>
          <w:sz w:val="28"/>
          <w:szCs w:val="28"/>
        </w:rPr>
        <w:t>makalös berättare med</w:t>
      </w:r>
      <w:r w:rsidR="00044942">
        <w:rPr>
          <w:sz w:val="28"/>
          <w:szCs w:val="28"/>
        </w:rPr>
        <w:t xml:space="preserve"> gedigen kunskap</w:t>
      </w:r>
      <w:r w:rsidR="00051C3B">
        <w:rPr>
          <w:sz w:val="28"/>
          <w:szCs w:val="28"/>
        </w:rPr>
        <w:t>. Den här gången handlar det om lasarettet</w:t>
      </w:r>
      <w:r w:rsidR="002022A7">
        <w:rPr>
          <w:sz w:val="28"/>
          <w:szCs w:val="28"/>
        </w:rPr>
        <w:t xml:space="preserve"> och sjukvården</w:t>
      </w:r>
      <w:r w:rsidR="0090732C">
        <w:rPr>
          <w:sz w:val="28"/>
          <w:szCs w:val="28"/>
        </w:rPr>
        <w:t>.</w:t>
      </w:r>
    </w:p>
    <w:p w14:paraId="6F024C53" w14:textId="0C697F30" w:rsidR="0090732C" w:rsidRPr="00044942" w:rsidRDefault="0090732C">
      <w:pPr>
        <w:rPr>
          <w:sz w:val="28"/>
          <w:szCs w:val="28"/>
        </w:rPr>
      </w:pPr>
      <w:r>
        <w:rPr>
          <w:sz w:val="28"/>
          <w:szCs w:val="28"/>
        </w:rPr>
        <w:t xml:space="preserve">Efter denna </w:t>
      </w:r>
      <w:r w:rsidR="005D7B67">
        <w:rPr>
          <w:sz w:val="28"/>
          <w:szCs w:val="28"/>
        </w:rPr>
        <w:t>värdefulla upplevelse är Cafét öppet för möjlighet att fika!</w:t>
      </w:r>
    </w:p>
    <w:p w14:paraId="5D074B2E" w14:textId="46410BCF" w:rsidR="007C22CC" w:rsidRDefault="005D7B67" w:rsidP="007C22C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7FB672F" wp14:editId="5904B2F5">
            <wp:simplePos x="0" y="0"/>
            <wp:positionH relativeFrom="column">
              <wp:posOffset>3563703</wp:posOffset>
            </wp:positionH>
            <wp:positionV relativeFrom="paragraph">
              <wp:posOffset>38127</wp:posOffset>
            </wp:positionV>
            <wp:extent cx="2381885" cy="1714500"/>
            <wp:effectExtent l="133350" t="114300" r="151765" b="171450"/>
            <wp:wrapThrough wrapText="bothSides">
              <wp:wrapPolygon edited="0">
                <wp:start x="-1037" y="-1440"/>
                <wp:lineTo x="-1209" y="21600"/>
                <wp:lineTo x="-691" y="23520"/>
                <wp:lineTo x="22113" y="23520"/>
                <wp:lineTo x="22804" y="22080"/>
                <wp:lineTo x="22804" y="2880"/>
                <wp:lineTo x="22458" y="-1440"/>
                <wp:lineTo x="-1037" y="-1440"/>
              </wp:wrapPolygon>
            </wp:wrapThrough>
            <wp:docPr id="77263838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F953598" wp14:editId="5BAB6313">
            <wp:simplePos x="0" y="0"/>
            <wp:positionH relativeFrom="margin">
              <wp:posOffset>287655</wp:posOffset>
            </wp:positionH>
            <wp:positionV relativeFrom="paragraph">
              <wp:posOffset>42545</wp:posOffset>
            </wp:positionV>
            <wp:extent cx="2392045" cy="1720215"/>
            <wp:effectExtent l="133350" t="114300" r="141605" b="165735"/>
            <wp:wrapThrough wrapText="bothSides">
              <wp:wrapPolygon edited="0">
                <wp:start x="-1032" y="-1435"/>
                <wp:lineTo x="-1204" y="21528"/>
                <wp:lineTo x="-688" y="23442"/>
                <wp:lineTo x="22019" y="23442"/>
                <wp:lineTo x="22707" y="22007"/>
                <wp:lineTo x="22707" y="2870"/>
                <wp:lineTo x="22363" y="-1435"/>
                <wp:lineTo x="-1032" y="-1435"/>
              </wp:wrapPolygon>
            </wp:wrapThrough>
            <wp:docPr id="181982724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20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F7940E3" wp14:editId="6BD4D41F">
            <wp:simplePos x="0" y="0"/>
            <wp:positionH relativeFrom="margin">
              <wp:align>center</wp:align>
            </wp:positionH>
            <wp:positionV relativeFrom="paragraph">
              <wp:posOffset>1913973</wp:posOffset>
            </wp:positionV>
            <wp:extent cx="2346960" cy="1576070"/>
            <wp:effectExtent l="133350" t="114300" r="129540" b="157480"/>
            <wp:wrapThrough wrapText="bothSides">
              <wp:wrapPolygon edited="0">
                <wp:start x="-1052" y="-1566"/>
                <wp:lineTo x="-1227" y="21409"/>
                <wp:lineTo x="-701" y="23497"/>
                <wp:lineTo x="22266" y="23497"/>
                <wp:lineTo x="22617" y="19842"/>
                <wp:lineTo x="22442" y="-1566"/>
                <wp:lineTo x="-1052" y="-1566"/>
              </wp:wrapPolygon>
            </wp:wrapThrough>
            <wp:docPr id="70231844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576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AAC6E" w14:textId="1499917E" w:rsidR="007C22CC" w:rsidRDefault="007C22CC" w:rsidP="007C22CC">
      <w:pPr>
        <w:rPr>
          <w:noProof/>
        </w:rPr>
      </w:pPr>
    </w:p>
    <w:p w14:paraId="1A21DDCD" w14:textId="023F82E2" w:rsidR="007C22CC" w:rsidRDefault="007C22CC" w:rsidP="007C22CC">
      <w:pPr>
        <w:rPr>
          <w:noProof/>
        </w:rPr>
      </w:pPr>
    </w:p>
    <w:p w14:paraId="3C226ED1" w14:textId="59872509" w:rsidR="00B75555" w:rsidRDefault="00B75555" w:rsidP="00044942">
      <w:pPr>
        <w:jc w:val="center"/>
      </w:pPr>
    </w:p>
    <w:p w14:paraId="61602BD6" w14:textId="77777777" w:rsidR="005D134B" w:rsidRDefault="005D134B" w:rsidP="005D7B67">
      <w:pPr>
        <w:spacing w:after="0"/>
      </w:pPr>
    </w:p>
    <w:p w14:paraId="52D59214" w14:textId="77777777" w:rsidR="005D134B" w:rsidRDefault="005D134B" w:rsidP="005D7B67">
      <w:pPr>
        <w:spacing w:after="0"/>
      </w:pPr>
    </w:p>
    <w:p w14:paraId="470FE558" w14:textId="77777777" w:rsidR="005D7B67" w:rsidRDefault="005D7B67" w:rsidP="00B75555">
      <w:pPr>
        <w:spacing w:after="0"/>
        <w:jc w:val="center"/>
      </w:pPr>
    </w:p>
    <w:p w14:paraId="5CE6299A" w14:textId="77777777" w:rsidR="005D7B67" w:rsidRDefault="005D7B67" w:rsidP="00B75555">
      <w:pPr>
        <w:spacing w:after="0"/>
        <w:jc w:val="center"/>
      </w:pPr>
    </w:p>
    <w:p w14:paraId="41C5AAA8" w14:textId="77777777" w:rsidR="005D7B67" w:rsidRDefault="005D7B67" w:rsidP="00B75555">
      <w:pPr>
        <w:spacing w:after="0"/>
        <w:jc w:val="center"/>
      </w:pPr>
    </w:p>
    <w:p w14:paraId="03AE3AAC" w14:textId="77777777" w:rsidR="005D7B67" w:rsidRDefault="005D7B67" w:rsidP="00B75555">
      <w:pPr>
        <w:spacing w:after="0"/>
        <w:jc w:val="center"/>
      </w:pPr>
    </w:p>
    <w:p w14:paraId="7A2F1D7B" w14:textId="77777777" w:rsidR="005D7B67" w:rsidRDefault="005D7B67" w:rsidP="00B75555">
      <w:pPr>
        <w:spacing w:after="0"/>
        <w:jc w:val="center"/>
      </w:pPr>
    </w:p>
    <w:p w14:paraId="7BB3416E" w14:textId="77777777" w:rsidR="005D7B67" w:rsidRDefault="005D7B67" w:rsidP="00B75555">
      <w:pPr>
        <w:spacing w:after="0"/>
        <w:jc w:val="center"/>
      </w:pPr>
    </w:p>
    <w:p w14:paraId="4B4DED9B" w14:textId="77777777" w:rsidR="005D7B67" w:rsidRDefault="005D7B67" w:rsidP="00B75555">
      <w:pPr>
        <w:spacing w:after="0"/>
        <w:jc w:val="center"/>
      </w:pPr>
    </w:p>
    <w:p w14:paraId="4FE9D313" w14:textId="77777777" w:rsidR="005D7B67" w:rsidRDefault="005D7B67" w:rsidP="00B75555">
      <w:pPr>
        <w:spacing w:after="0"/>
        <w:jc w:val="center"/>
      </w:pPr>
    </w:p>
    <w:p w14:paraId="3EB149AC" w14:textId="65F3AABC" w:rsidR="007C22CC" w:rsidRPr="00044942" w:rsidRDefault="005D134B" w:rsidP="00B75555">
      <w:pPr>
        <w:spacing w:after="0"/>
        <w:jc w:val="center"/>
        <w:rPr>
          <w:sz w:val="28"/>
          <w:szCs w:val="28"/>
        </w:rPr>
      </w:pPr>
      <w:r w:rsidRPr="00575CF1">
        <w:rPr>
          <w:noProof/>
        </w:rPr>
        <w:drawing>
          <wp:anchor distT="0" distB="0" distL="114300" distR="114300" simplePos="0" relativeHeight="251661312" behindDoc="0" locked="0" layoutInCell="1" allowOverlap="1" wp14:anchorId="72F7EAC8" wp14:editId="54ED9121">
            <wp:simplePos x="0" y="0"/>
            <wp:positionH relativeFrom="page">
              <wp:posOffset>325396</wp:posOffset>
            </wp:positionH>
            <wp:positionV relativeFrom="paragraph">
              <wp:posOffset>2283625</wp:posOffset>
            </wp:positionV>
            <wp:extent cx="6753860" cy="731520"/>
            <wp:effectExtent l="0" t="0" r="8890" b="0"/>
            <wp:wrapThrough wrapText="bothSides">
              <wp:wrapPolygon edited="0">
                <wp:start x="0" y="0"/>
                <wp:lineTo x="0" y="20813"/>
                <wp:lineTo x="21568" y="20813"/>
                <wp:lineTo x="21568" y="0"/>
                <wp:lineTo x="0" y="0"/>
              </wp:wrapPolygon>
            </wp:wrapThrough>
            <wp:docPr id="873276419" name="Bildobjekt 1" descr="En bild som visar text, Teckensnitt, skärmbild, logotyp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76419" name="Bildobjekt 1" descr="En bild som visar text, Teckensnitt, skärmbild, logotyp&#10;&#10;AI-genererat innehåll kan vara felaktig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942">
        <w:t xml:space="preserve">Ett </w:t>
      </w:r>
      <w:r w:rsidR="00044942" w:rsidRPr="00044942">
        <w:rPr>
          <w:sz w:val="28"/>
          <w:szCs w:val="28"/>
        </w:rPr>
        <w:t>samarbete mellan pensionärsföreningarna och Skellefteå kommun</w:t>
      </w:r>
    </w:p>
    <w:sectPr w:rsidR="007C22CC" w:rsidRPr="00044942" w:rsidSect="00B75555">
      <w:pgSz w:w="11906" w:h="16838"/>
      <w:pgMar w:top="964" w:right="1134" w:bottom="964" w:left="1134" w:header="709" w:footer="709" w:gutter="0"/>
      <w:pgBorders w:offsetFrom="page">
        <w:top w:val="single" w:sz="24" w:space="24" w:color="275317" w:themeColor="accent6" w:themeShade="80"/>
        <w:left w:val="single" w:sz="24" w:space="24" w:color="275317" w:themeColor="accent6" w:themeShade="80"/>
        <w:bottom w:val="single" w:sz="24" w:space="24" w:color="275317" w:themeColor="accent6" w:themeShade="80"/>
        <w:right w:val="single" w:sz="24" w:space="24" w:color="275317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2CC"/>
    <w:rsid w:val="00044942"/>
    <w:rsid w:val="00051C3B"/>
    <w:rsid w:val="001626F4"/>
    <w:rsid w:val="00192A6B"/>
    <w:rsid w:val="002022A7"/>
    <w:rsid w:val="002344B2"/>
    <w:rsid w:val="002A1205"/>
    <w:rsid w:val="002E34E4"/>
    <w:rsid w:val="00303415"/>
    <w:rsid w:val="003178E7"/>
    <w:rsid w:val="00344C21"/>
    <w:rsid w:val="0044727F"/>
    <w:rsid w:val="004B6166"/>
    <w:rsid w:val="004F3B8A"/>
    <w:rsid w:val="00575CF1"/>
    <w:rsid w:val="005C1DA1"/>
    <w:rsid w:val="005D134B"/>
    <w:rsid w:val="005D7B67"/>
    <w:rsid w:val="00621A6E"/>
    <w:rsid w:val="00766DEC"/>
    <w:rsid w:val="00787995"/>
    <w:rsid w:val="0079326F"/>
    <w:rsid w:val="007C22CC"/>
    <w:rsid w:val="007D714E"/>
    <w:rsid w:val="00843BAB"/>
    <w:rsid w:val="0090732C"/>
    <w:rsid w:val="00A0756B"/>
    <w:rsid w:val="00B75555"/>
    <w:rsid w:val="00B75668"/>
    <w:rsid w:val="00C00A2D"/>
    <w:rsid w:val="00EE4551"/>
    <w:rsid w:val="00F14BBD"/>
    <w:rsid w:val="00FD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53B9B"/>
  <w15:chartTrackingRefBased/>
  <w15:docId w15:val="{40646910-A61A-4607-B2D2-48DF6E024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7C22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C22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C22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C22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C22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C22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C22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C22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C22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7C22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C22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C22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C22CC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C22CC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C22CC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C22CC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C22CC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C22C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7C22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7C22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C22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C22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C22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7C22C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7C22C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7C22CC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C22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C22CC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7C22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640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Ingela Frän</dc:creator>
  <cp:keywords/>
  <dc:description/>
  <cp:lastModifiedBy>Ingela Frän</cp:lastModifiedBy>
  <cp:revision>30</cp:revision>
  <dcterms:created xsi:type="dcterms:W3CDTF">2026-03-04T11:40:00Z</dcterms:created>
  <dcterms:modified xsi:type="dcterms:W3CDTF">2026-03-06T07:16:00Z</dcterms:modified>
</cp:coreProperties>
</file>